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7E" w:rsidRDefault="00902454" w:rsidP="0085097E">
      <w:pPr>
        <w:spacing w:after="0" w:line="240" w:lineRule="auto"/>
        <w:ind w:firstLine="709"/>
        <w:jc w:val="center"/>
        <w:rPr>
          <w:rFonts w:ascii="Times New Roman" w:eastAsia="Times New Roman" w:hAnsi="Times New Roman" w:cs="Times New Roman"/>
          <w:color w:val="000000"/>
          <w:sz w:val="28"/>
          <w:szCs w:val="28"/>
        </w:rPr>
      </w:pPr>
      <w:bookmarkStart w:id="0" w:name="_GoBack"/>
      <w:r w:rsidRPr="0085097E">
        <w:rPr>
          <w:rFonts w:ascii="Times New Roman" w:eastAsia="Times New Roman" w:hAnsi="Times New Roman" w:cs="Times New Roman"/>
          <w:color w:val="000000"/>
          <w:sz w:val="28"/>
          <w:szCs w:val="28"/>
        </w:rPr>
        <w:t xml:space="preserve">РЕКОМЕНДАЦИИ </w:t>
      </w:r>
    </w:p>
    <w:p w:rsidR="00902454" w:rsidRPr="0085097E" w:rsidRDefault="00902454" w:rsidP="0085097E">
      <w:pPr>
        <w:spacing w:after="0" w:line="240" w:lineRule="auto"/>
        <w:ind w:firstLine="709"/>
        <w:jc w:val="center"/>
        <w:rPr>
          <w:rFonts w:ascii="Times New Roman" w:eastAsia="Times New Roman" w:hAnsi="Times New Roman" w:cs="Times New Roman"/>
          <w:color w:val="000000"/>
          <w:sz w:val="28"/>
          <w:szCs w:val="28"/>
        </w:rPr>
      </w:pPr>
      <w:r w:rsidRPr="0085097E">
        <w:rPr>
          <w:rFonts w:ascii="Times New Roman" w:eastAsia="Times New Roman" w:hAnsi="Times New Roman" w:cs="Times New Roman"/>
          <w:color w:val="000000"/>
          <w:sz w:val="28"/>
          <w:szCs w:val="28"/>
        </w:rPr>
        <w:t xml:space="preserve">ПО ПОДГОТОВКЕ </w:t>
      </w:r>
      <w:r w:rsidR="00664B29">
        <w:rPr>
          <w:rFonts w:ascii="Times New Roman" w:eastAsia="Times New Roman" w:hAnsi="Times New Roman" w:cs="Times New Roman"/>
          <w:color w:val="000000"/>
          <w:sz w:val="28"/>
          <w:szCs w:val="28"/>
        </w:rPr>
        <w:t>К</w:t>
      </w:r>
      <w:r w:rsidRPr="0085097E">
        <w:rPr>
          <w:rFonts w:ascii="Times New Roman" w:eastAsia="Times New Roman" w:hAnsi="Times New Roman" w:cs="Times New Roman"/>
          <w:color w:val="000000"/>
          <w:sz w:val="28"/>
          <w:szCs w:val="28"/>
        </w:rPr>
        <w:t xml:space="preserve"> ВПР В НАЧАЛЬНОЙ ШКОЛЕ</w:t>
      </w:r>
    </w:p>
    <w:bookmarkEnd w:id="0"/>
    <w:p w:rsidR="00902454" w:rsidRPr="00902454" w:rsidRDefault="00902454" w:rsidP="00902454">
      <w:pPr>
        <w:spacing w:after="0" w:line="240" w:lineRule="auto"/>
        <w:ind w:firstLine="709"/>
        <w:jc w:val="center"/>
        <w:rPr>
          <w:rFonts w:ascii="Times New Roman" w:eastAsia="Times New Roman" w:hAnsi="Times New Roman" w:cs="Times New Roman"/>
          <w:b/>
          <w:color w:val="000000"/>
          <w:sz w:val="28"/>
          <w:szCs w:val="28"/>
        </w:rPr>
      </w:pPr>
    </w:p>
    <w:p w:rsidR="00902454" w:rsidRDefault="00902454" w:rsidP="00902454">
      <w:pPr>
        <w:spacing w:after="0" w:line="240" w:lineRule="auto"/>
        <w:ind w:firstLine="709"/>
        <w:jc w:val="center"/>
        <w:rPr>
          <w:rFonts w:ascii="Times New Roman" w:eastAsia="Times New Roman" w:hAnsi="Times New Roman" w:cs="Times New Roman"/>
          <w:b/>
          <w:color w:val="000000"/>
          <w:sz w:val="28"/>
          <w:szCs w:val="28"/>
        </w:rPr>
      </w:pPr>
      <w:r w:rsidRPr="00902454">
        <w:rPr>
          <w:rFonts w:ascii="Times New Roman" w:eastAsia="Times New Roman" w:hAnsi="Times New Roman" w:cs="Times New Roman"/>
          <w:b/>
          <w:color w:val="000000"/>
          <w:sz w:val="28"/>
          <w:szCs w:val="28"/>
        </w:rPr>
        <w:t xml:space="preserve">Как помочь учащимся </w:t>
      </w:r>
      <w:r>
        <w:rPr>
          <w:rFonts w:ascii="Times New Roman" w:eastAsia="Times New Roman" w:hAnsi="Times New Roman" w:cs="Times New Roman"/>
          <w:b/>
          <w:color w:val="000000"/>
          <w:sz w:val="28"/>
          <w:szCs w:val="28"/>
        </w:rPr>
        <w:t>подготовиться к ВПР</w:t>
      </w:r>
    </w:p>
    <w:p w:rsidR="00902454" w:rsidRPr="00902454" w:rsidRDefault="00902454" w:rsidP="00902454">
      <w:pPr>
        <w:spacing w:after="0" w:line="240" w:lineRule="auto"/>
        <w:ind w:firstLine="709"/>
        <w:jc w:val="center"/>
        <w:rPr>
          <w:rFonts w:ascii="Times New Roman" w:eastAsia="Times New Roman" w:hAnsi="Times New Roman" w:cs="Times New Roman"/>
          <w:b/>
          <w:color w:val="000000"/>
          <w:sz w:val="28"/>
          <w:szCs w:val="28"/>
        </w:rPr>
      </w:pPr>
      <w:r w:rsidRPr="00902454">
        <w:rPr>
          <w:rFonts w:ascii="Times New Roman" w:eastAsia="Times New Roman" w:hAnsi="Times New Roman" w:cs="Times New Roman"/>
          <w:color w:val="000000"/>
          <w:sz w:val="28"/>
          <w:szCs w:val="28"/>
        </w:rPr>
        <w:t>(рекомендации для учителей)</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b/>
          <w:color w:val="000000"/>
          <w:sz w:val="28"/>
          <w:szCs w:val="28"/>
        </w:rPr>
        <w:t>1. Составьте план подготовки по вашему предмету и расскажите о нем учащимся.</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 xml:space="preserve">Составленный в начале года план-график, который максимально учитывает все события школьной жизни, мероприятия, позволит заранее спланировать объем и сроки изучения учебного материала. Важно </w:t>
      </w:r>
      <w:r>
        <w:rPr>
          <w:rFonts w:ascii="Times New Roman" w:eastAsia="Times New Roman" w:hAnsi="Times New Roman" w:cs="Times New Roman"/>
          <w:color w:val="000000"/>
          <w:sz w:val="28"/>
          <w:szCs w:val="28"/>
        </w:rPr>
        <w:t>предоставить</w:t>
      </w:r>
      <w:r w:rsidRPr="00902454">
        <w:rPr>
          <w:rFonts w:ascii="Times New Roman" w:eastAsia="Times New Roman" w:hAnsi="Times New Roman" w:cs="Times New Roman"/>
          <w:color w:val="000000"/>
          <w:sz w:val="28"/>
          <w:szCs w:val="28"/>
        </w:rPr>
        <w:t xml:space="preserve"> учащимся информацию о </w:t>
      </w:r>
      <w:r>
        <w:rPr>
          <w:rFonts w:ascii="Times New Roman" w:eastAsia="Times New Roman" w:hAnsi="Times New Roman" w:cs="Times New Roman"/>
          <w:color w:val="000000"/>
          <w:sz w:val="28"/>
          <w:szCs w:val="28"/>
        </w:rPr>
        <w:t>порядке и сроках выполнения</w:t>
      </w:r>
      <w:r w:rsidRPr="00902454">
        <w:rPr>
          <w:rFonts w:ascii="Times New Roman" w:eastAsia="Times New Roman" w:hAnsi="Times New Roman" w:cs="Times New Roman"/>
          <w:color w:val="000000"/>
          <w:sz w:val="28"/>
          <w:szCs w:val="28"/>
        </w:rPr>
        <w:t xml:space="preserve"> работы на год, регулярно обращая их внимание на то, какая часть материала уже пройдена, а какую еще осталось пройти.</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b/>
          <w:color w:val="000000"/>
          <w:sz w:val="28"/>
          <w:szCs w:val="28"/>
        </w:rPr>
        <w:t>2.  Дайте учащимся возможность оценить их достижения в</w:t>
      </w:r>
      <w:r w:rsidRPr="00902454">
        <w:rPr>
          <w:rFonts w:ascii="Times New Roman" w:eastAsia="Times New Roman" w:hAnsi="Times New Roman" w:cs="Times New Roman"/>
          <w:color w:val="000000"/>
          <w:sz w:val="28"/>
          <w:szCs w:val="28"/>
        </w:rPr>
        <w:t xml:space="preserve"> </w:t>
      </w:r>
      <w:r w:rsidRPr="00902454">
        <w:rPr>
          <w:rFonts w:ascii="Times New Roman" w:eastAsia="Times New Roman" w:hAnsi="Times New Roman" w:cs="Times New Roman"/>
          <w:b/>
          <w:color w:val="000000"/>
          <w:sz w:val="28"/>
          <w:szCs w:val="28"/>
        </w:rPr>
        <w:t>учебе.</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w:t>
      </w:r>
      <w:r>
        <w:rPr>
          <w:rFonts w:ascii="Times New Roman" w:eastAsia="Times New Roman" w:hAnsi="Times New Roman" w:cs="Times New Roman"/>
          <w:color w:val="000000"/>
          <w:sz w:val="28"/>
          <w:szCs w:val="28"/>
        </w:rPr>
        <w:t>тся на долгосрочном графике под</w:t>
      </w:r>
      <w:r w:rsidRPr="00902454">
        <w:rPr>
          <w:rFonts w:ascii="Times New Roman" w:eastAsia="Times New Roman" w:hAnsi="Times New Roman" w:cs="Times New Roman"/>
          <w:color w:val="000000"/>
          <w:sz w:val="28"/>
          <w:szCs w:val="28"/>
        </w:rPr>
        <w:t>готовки к ВПР.</w:t>
      </w:r>
    </w:p>
    <w:p w:rsidR="00902454" w:rsidRPr="00902454" w:rsidRDefault="00902454" w:rsidP="00902454">
      <w:pPr>
        <w:spacing w:after="0" w:line="240" w:lineRule="auto"/>
        <w:ind w:firstLine="709"/>
        <w:jc w:val="both"/>
        <w:rPr>
          <w:rFonts w:ascii="Times New Roman" w:eastAsia="Times New Roman" w:hAnsi="Times New Roman" w:cs="Times New Roman"/>
          <w:b/>
          <w:color w:val="000000"/>
          <w:sz w:val="28"/>
          <w:szCs w:val="28"/>
        </w:rPr>
      </w:pPr>
      <w:r w:rsidRPr="00902454">
        <w:rPr>
          <w:rFonts w:ascii="Times New Roman" w:eastAsia="Times New Roman" w:hAnsi="Times New Roman" w:cs="Times New Roman"/>
          <w:b/>
          <w:color w:val="000000"/>
          <w:sz w:val="28"/>
          <w:szCs w:val="28"/>
        </w:rPr>
        <w:t>3. Не говорите</w:t>
      </w:r>
      <w:r w:rsidRPr="00902454">
        <w:rPr>
          <w:rFonts w:ascii="Times New Roman" w:eastAsia="Times New Roman" w:hAnsi="Times New Roman" w:cs="Times New Roman"/>
          <w:color w:val="000000"/>
          <w:sz w:val="28"/>
          <w:szCs w:val="28"/>
        </w:rPr>
        <w:t xml:space="preserve"> </w:t>
      </w:r>
      <w:r w:rsidRPr="00902454">
        <w:rPr>
          <w:rFonts w:ascii="Times New Roman" w:eastAsia="Times New Roman" w:hAnsi="Times New Roman" w:cs="Times New Roman"/>
          <w:b/>
          <w:color w:val="000000"/>
          <w:sz w:val="28"/>
          <w:szCs w:val="28"/>
        </w:rPr>
        <w:t>с учащимися о ВПР слишком часто.</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Регулярно проводите короткие демонстрационные работы в течение</w:t>
      </w:r>
      <w:r w:rsidRPr="00902454">
        <w:rPr>
          <w:rFonts w:ascii="Times New Roman" w:eastAsia="Times New Roman" w:hAnsi="Times New Roman" w:cs="Times New Roman"/>
          <w:sz w:val="28"/>
          <w:szCs w:val="28"/>
        </w:rPr>
        <w:t xml:space="preserve"> </w:t>
      </w:r>
      <w:r w:rsidRPr="00902454">
        <w:rPr>
          <w:rFonts w:ascii="Times New Roman" w:eastAsia="Times New Roman" w:hAnsi="Times New Roman" w:cs="Times New Roman"/>
          <w:color w:val="000000"/>
          <w:sz w:val="28"/>
          <w:szCs w:val="28"/>
        </w:rPr>
        <w:t>года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w:t>
      </w:r>
      <w:r>
        <w:rPr>
          <w:rFonts w:ascii="Times New Roman" w:eastAsia="Times New Roman" w:hAnsi="Times New Roman" w:cs="Times New Roman"/>
          <w:color w:val="000000"/>
          <w:sz w:val="28"/>
          <w:szCs w:val="28"/>
        </w:rPr>
        <w:t>их</w:t>
      </w:r>
      <w:r w:rsidRPr="00902454">
        <w:rPr>
          <w:rFonts w:ascii="Times New Roman" w:eastAsia="Times New Roman" w:hAnsi="Times New Roman" w:cs="Times New Roman"/>
          <w:color w:val="000000"/>
          <w:sz w:val="28"/>
          <w:szCs w:val="28"/>
        </w:rPr>
        <w:t xml:space="preserve"> внимание.</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b/>
          <w:color w:val="000000"/>
          <w:sz w:val="28"/>
          <w:szCs w:val="28"/>
        </w:rPr>
        <w:t>4.  Используйте при изучении учебного материала различные педагогические технологии, методы</w:t>
      </w:r>
      <w:r w:rsidRPr="00902454">
        <w:rPr>
          <w:rFonts w:ascii="Times New Roman" w:eastAsia="Times New Roman" w:hAnsi="Times New Roman" w:cs="Times New Roman"/>
          <w:color w:val="000000"/>
          <w:sz w:val="28"/>
          <w:szCs w:val="28"/>
        </w:rPr>
        <w:t xml:space="preserve"> </w:t>
      </w:r>
      <w:r w:rsidRPr="00902454">
        <w:rPr>
          <w:rFonts w:ascii="Times New Roman" w:eastAsia="Times New Roman" w:hAnsi="Times New Roman" w:cs="Times New Roman"/>
          <w:b/>
          <w:color w:val="000000"/>
          <w:sz w:val="28"/>
          <w:szCs w:val="28"/>
        </w:rPr>
        <w:t>и приемы.</w:t>
      </w:r>
    </w:p>
    <w:p w:rsidR="00902454" w:rsidRPr="00902454" w:rsidRDefault="00902454" w:rsidP="00902454">
      <w:pPr>
        <w:spacing w:after="0" w:line="240" w:lineRule="auto"/>
        <w:ind w:firstLine="709"/>
        <w:jc w:val="both"/>
        <w:rPr>
          <w:rFonts w:ascii="Times New Roman" w:eastAsia="Times New Roman" w:hAnsi="Times New Roman" w:cs="Times New Roman"/>
          <w:color w:val="000000"/>
          <w:sz w:val="28"/>
          <w:szCs w:val="28"/>
        </w:rPr>
      </w:pPr>
      <w:r w:rsidRPr="00902454">
        <w:rPr>
          <w:rFonts w:ascii="Times New Roman" w:eastAsia="Times New Roman" w:hAnsi="Times New Roman" w:cs="Times New Roman"/>
          <w:color w:val="000000"/>
          <w:sz w:val="28"/>
          <w:szCs w:val="28"/>
        </w:rPr>
        <w:t>Учебный материал должен быть разнообразен: плакаты, интеллект-карты, презентации, ролевые</w:t>
      </w:r>
      <w:r>
        <w:rPr>
          <w:rFonts w:ascii="Times New Roman" w:eastAsia="Times New Roman" w:hAnsi="Times New Roman" w:cs="Times New Roman"/>
          <w:color w:val="000000"/>
          <w:sz w:val="28"/>
          <w:szCs w:val="28"/>
        </w:rPr>
        <w:t xml:space="preserve"> игры, проекты, творческие зада</w:t>
      </w:r>
      <w:r w:rsidRPr="00902454">
        <w:rPr>
          <w:rFonts w:ascii="Times New Roman" w:eastAsia="Times New Roman" w:hAnsi="Times New Roman" w:cs="Times New Roman"/>
          <w:color w:val="000000"/>
          <w:sz w:val="28"/>
          <w:szCs w:val="28"/>
        </w:rPr>
        <w:t>чи. Использование различных мет</w:t>
      </w:r>
      <w:r>
        <w:rPr>
          <w:rFonts w:ascii="Times New Roman" w:eastAsia="Times New Roman" w:hAnsi="Times New Roman" w:cs="Times New Roman"/>
          <w:color w:val="000000"/>
          <w:sz w:val="28"/>
          <w:szCs w:val="28"/>
        </w:rPr>
        <w:t>одов позволяет усваивать матери</w:t>
      </w:r>
      <w:r w:rsidRPr="00902454">
        <w:rPr>
          <w:rFonts w:ascii="Times New Roman" w:eastAsia="Times New Roman" w:hAnsi="Times New Roman" w:cs="Times New Roman"/>
          <w:color w:val="000000"/>
          <w:sz w:val="28"/>
          <w:szCs w:val="28"/>
        </w:rPr>
        <w:t xml:space="preserve">ал ученикам с различными особенностями восприятия информации. </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b/>
          <w:color w:val="000000"/>
          <w:sz w:val="28"/>
          <w:szCs w:val="28"/>
        </w:rPr>
        <w:t>5.  «Скажи мне - и я забуду, учи меня - и я могу запомнить, вовлекай меня - и я научусь» (Б. Франклин).</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Во время изучения материала важно,</w:t>
      </w:r>
      <w:r>
        <w:rPr>
          <w:rFonts w:ascii="Times New Roman" w:eastAsia="Times New Roman" w:hAnsi="Times New Roman" w:cs="Times New Roman"/>
          <w:color w:val="000000"/>
          <w:sz w:val="28"/>
          <w:szCs w:val="28"/>
        </w:rPr>
        <w:t xml:space="preserve"> чтобы учащиеся принимали актив</w:t>
      </w:r>
      <w:r w:rsidRPr="00902454">
        <w:rPr>
          <w:rFonts w:ascii="Times New Roman" w:eastAsia="Times New Roman" w:hAnsi="Times New Roman" w:cs="Times New Roman"/>
          <w:color w:val="000000"/>
          <w:sz w:val="28"/>
          <w:szCs w:val="28"/>
        </w:rPr>
        <w:t>ное самостоятельное участие в его из</w:t>
      </w:r>
      <w:r>
        <w:rPr>
          <w:rFonts w:ascii="Times New Roman" w:eastAsia="Times New Roman" w:hAnsi="Times New Roman" w:cs="Times New Roman"/>
          <w:color w:val="000000"/>
          <w:sz w:val="28"/>
          <w:szCs w:val="28"/>
        </w:rPr>
        <w:t>учении - готовили совместные про</w:t>
      </w:r>
      <w:r w:rsidRPr="00902454">
        <w:rPr>
          <w:rFonts w:ascii="Times New Roman" w:eastAsia="Times New Roman" w:hAnsi="Times New Roman" w:cs="Times New Roman"/>
          <w:color w:val="000000"/>
          <w:sz w:val="28"/>
          <w:szCs w:val="28"/>
        </w:rPr>
        <w:t>екты и презентации в классе и по группам, обучали и проверяли друг друга.</w:t>
      </w:r>
    </w:p>
    <w:p w:rsidR="00902454" w:rsidRPr="00902454" w:rsidRDefault="00902454" w:rsidP="00902454">
      <w:pPr>
        <w:spacing w:after="0" w:line="240" w:lineRule="auto"/>
        <w:ind w:firstLine="709"/>
        <w:jc w:val="both"/>
        <w:rPr>
          <w:rFonts w:ascii="Times New Roman" w:eastAsia="Times New Roman" w:hAnsi="Times New Roman" w:cs="Times New Roman"/>
          <w:b/>
          <w:color w:val="000000"/>
          <w:sz w:val="28"/>
          <w:szCs w:val="28"/>
        </w:rPr>
      </w:pPr>
      <w:r w:rsidRPr="00902454">
        <w:rPr>
          <w:rFonts w:ascii="Times New Roman" w:eastAsia="Times New Roman" w:hAnsi="Times New Roman" w:cs="Times New Roman"/>
          <w:b/>
          <w:color w:val="000000"/>
          <w:sz w:val="28"/>
          <w:szCs w:val="28"/>
        </w:rPr>
        <w:t>6. Научите учащихся работать с критериями оценки заданий.</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Покажите простой пример демонстрационного задания и разберите</w:t>
      </w:r>
      <w:r w:rsidRPr="00902454">
        <w:rPr>
          <w:rFonts w:ascii="Times New Roman" w:eastAsia="Times New Roman" w:hAnsi="Times New Roman" w:cs="Times New Roman"/>
          <w:sz w:val="28"/>
          <w:szCs w:val="28"/>
        </w:rPr>
        <w:t xml:space="preserve"> </w:t>
      </w:r>
      <w:r w:rsidRPr="00902454">
        <w:rPr>
          <w:rFonts w:ascii="Times New Roman" w:eastAsia="Times New Roman" w:hAnsi="Times New Roman" w:cs="Times New Roman"/>
          <w:color w:val="000000"/>
          <w:sz w:val="28"/>
          <w:szCs w:val="28"/>
        </w:rPr>
        <w:t>подробно, как оно будет оцениватьс</w:t>
      </w:r>
      <w:r>
        <w:rPr>
          <w:rFonts w:ascii="Times New Roman" w:eastAsia="Times New Roman" w:hAnsi="Times New Roman" w:cs="Times New Roman"/>
          <w:color w:val="000000"/>
          <w:sz w:val="28"/>
          <w:szCs w:val="28"/>
        </w:rPr>
        <w:t>я. Понимая критерии оценки, уча</w:t>
      </w:r>
      <w:r w:rsidRPr="00902454">
        <w:rPr>
          <w:rFonts w:ascii="Times New Roman" w:eastAsia="Times New Roman" w:hAnsi="Times New Roman" w:cs="Times New Roman"/>
          <w:color w:val="000000"/>
          <w:sz w:val="28"/>
          <w:szCs w:val="28"/>
        </w:rPr>
        <w:t>щимся будет легче понять, как выполнить то или иное задание.</w:t>
      </w:r>
    </w:p>
    <w:p w:rsidR="00902454" w:rsidRPr="00902454" w:rsidRDefault="00902454" w:rsidP="00902454">
      <w:pPr>
        <w:spacing w:after="0" w:line="240" w:lineRule="auto"/>
        <w:ind w:firstLine="709"/>
        <w:jc w:val="both"/>
        <w:rPr>
          <w:rFonts w:ascii="Times New Roman" w:eastAsia="Times New Roman" w:hAnsi="Times New Roman" w:cs="Times New Roman"/>
          <w:b/>
          <w:color w:val="000000"/>
          <w:sz w:val="28"/>
          <w:szCs w:val="28"/>
        </w:rPr>
      </w:pPr>
      <w:r w:rsidRPr="00902454">
        <w:rPr>
          <w:rFonts w:ascii="Times New Roman" w:eastAsia="Times New Roman" w:hAnsi="Times New Roman" w:cs="Times New Roman"/>
          <w:b/>
          <w:color w:val="000000"/>
          <w:sz w:val="28"/>
          <w:szCs w:val="28"/>
        </w:rPr>
        <w:t>7. Не показывайте страха и беспокойства по поводу предстоящих ВПР.</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ВПР, безусловно, событие, которое вызывает стресс у всех его</w:t>
      </w:r>
      <w:r w:rsidRPr="00902454">
        <w:rPr>
          <w:rFonts w:ascii="Times New Roman" w:eastAsia="Times New Roman" w:hAnsi="Times New Roman" w:cs="Times New Roman"/>
          <w:sz w:val="28"/>
          <w:szCs w:val="28"/>
        </w:rPr>
        <w:t xml:space="preserve"> </w:t>
      </w:r>
      <w:r w:rsidRPr="00902454">
        <w:rPr>
          <w:rFonts w:ascii="Times New Roman" w:eastAsia="Times New Roman" w:hAnsi="Times New Roman" w:cs="Times New Roman"/>
          <w:color w:val="000000"/>
          <w:sz w:val="28"/>
          <w:szCs w:val="28"/>
        </w:rPr>
        <w:t>участников: учащихся, родителе</w:t>
      </w:r>
      <w:r>
        <w:rPr>
          <w:rFonts w:ascii="Times New Roman" w:eastAsia="Times New Roman" w:hAnsi="Times New Roman" w:cs="Times New Roman"/>
          <w:color w:val="000000"/>
          <w:sz w:val="28"/>
          <w:szCs w:val="28"/>
        </w:rPr>
        <w:t>й, учителей, администрации обра</w:t>
      </w:r>
      <w:r w:rsidRPr="00902454">
        <w:rPr>
          <w:rFonts w:ascii="Times New Roman" w:eastAsia="Times New Roman" w:hAnsi="Times New Roman" w:cs="Times New Roman"/>
          <w:color w:val="000000"/>
          <w:sz w:val="28"/>
          <w:szCs w:val="28"/>
        </w:rPr>
        <w:t xml:space="preserve">зовательной организации. Негативные эмоции заразительны. Покажите на собственном </w:t>
      </w:r>
      <w:r w:rsidRPr="00902454">
        <w:rPr>
          <w:rFonts w:ascii="Times New Roman" w:eastAsia="Times New Roman" w:hAnsi="Times New Roman" w:cs="Times New Roman"/>
          <w:color w:val="000000"/>
          <w:sz w:val="28"/>
          <w:szCs w:val="28"/>
        </w:rPr>
        <w:lastRenderedPageBreak/>
        <w:t>примере, как можно справиться с переживаниями, чувствами и ими управлять.</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b/>
          <w:color w:val="000000"/>
          <w:sz w:val="28"/>
          <w:szCs w:val="28"/>
        </w:rPr>
        <w:t>8. Хвалите своих учеников.</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Любому учащемуся важно опираться на свои сильные стороны и чувствовать себя уверенно на предстоящих пр</w:t>
      </w:r>
      <w:r>
        <w:rPr>
          <w:rFonts w:ascii="Times New Roman" w:eastAsia="Times New Roman" w:hAnsi="Times New Roman" w:cs="Times New Roman"/>
          <w:color w:val="000000"/>
          <w:sz w:val="28"/>
          <w:szCs w:val="28"/>
        </w:rPr>
        <w:t>оверочных работах. Однако похва</w:t>
      </w:r>
      <w:r w:rsidRPr="00902454">
        <w:rPr>
          <w:rFonts w:ascii="Times New Roman" w:eastAsia="Times New Roman" w:hAnsi="Times New Roman" w:cs="Times New Roman"/>
          <w:color w:val="000000"/>
          <w:sz w:val="28"/>
          <w:szCs w:val="28"/>
        </w:rPr>
        <w:t>ла должна быть искренней и по существу. Убедитесь, что ваши ученики имеют реалистичные цели в отношении предстоящих проверочных работ.</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b/>
          <w:color w:val="000000"/>
          <w:sz w:val="28"/>
          <w:szCs w:val="28"/>
        </w:rPr>
        <w:t>9. Общайтесь с коллегами!</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Используйте ресурсы профессионального сообщества. Знакомьтесь с опытом коллег, их идеями и разработками, применяйте их на практике.</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b/>
          <w:color w:val="000000"/>
          <w:sz w:val="28"/>
          <w:szCs w:val="28"/>
        </w:rPr>
        <w:t>10. Обсуждайте с учащимися важность здорового образа жизни.</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Хороший сон и правильное питание, умение сосредоточиться и расслабиться после напряженного выпо</w:t>
      </w:r>
      <w:r>
        <w:rPr>
          <w:rFonts w:ascii="Times New Roman" w:eastAsia="Times New Roman" w:hAnsi="Times New Roman" w:cs="Times New Roman"/>
          <w:color w:val="000000"/>
          <w:sz w:val="28"/>
          <w:szCs w:val="28"/>
        </w:rPr>
        <w:t>лнения заданий вносят значитель</w:t>
      </w:r>
      <w:r w:rsidRPr="00902454">
        <w:rPr>
          <w:rFonts w:ascii="Times New Roman" w:eastAsia="Times New Roman" w:hAnsi="Times New Roman" w:cs="Times New Roman"/>
          <w:color w:val="000000"/>
          <w:sz w:val="28"/>
          <w:szCs w:val="28"/>
        </w:rPr>
        <w:t>ный вклад в успех на проверочной работе.</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b/>
          <w:color w:val="000000"/>
          <w:sz w:val="28"/>
          <w:szCs w:val="28"/>
        </w:rPr>
        <w:t xml:space="preserve">11. Поддерживайте </w:t>
      </w:r>
      <w:proofErr w:type="spellStart"/>
      <w:r w:rsidRPr="00902454">
        <w:rPr>
          <w:rFonts w:ascii="Times New Roman" w:eastAsia="Times New Roman" w:hAnsi="Times New Roman" w:cs="Times New Roman"/>
          <w:b/>
          <w:color w:val="000000"/>
          <w:sz w:val="28"/>
          <w:szCs w:val="28"/>
        </w:rPr>
        <w:t>внеучебные</w:t>
      </w:r>
      <w:proofErr w:type="spellEnd"/>
      <w:r w:rsidRPr="00902454">
        <w:rPr>
          <w:rFonts w:ascii="Times New Roman" w:eastAsia="Times New Roman" w:hAnsi="Times New Roman" w:cs="Times New Roman"/>
          <w:b/>
          <w:color w:val="000000"/>
          <w:sz w:val="28"/>
          <w:szCs w:val="28"/>
        </w:rPr>
        <w:t xml:space="preserve"> интересы учащихся.</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902454" w:rsidRPr="00902454" w:rsidRDefault="00902454" w:rsidP="00902454">
      <w:pPr>
        <w:spacing w:after="0" w:line="240" w:lineRule="auto"/>
        <w:ind w:firstLine="709"/>
        <w:jc w:val="both"/>
        <w:rPr>
          <w:rFonts w:ascii="Times New Roman" w:eastAsia="Times New Roman" w:hAnsi="Times New Roman" w:cs="Times New Roman"/>
          <w:b/>
          <w:color w:val="000000"/>
          <w:sz w:val="28"/>
          <w:szCs w:val="28"/>
        </w:rPr>
      </w:pPr>
      <w:r w:rsidRPr="00902454">
        <w:rPr>
          <w:rFonts w:ascii="Times New Roman" w:eastAsia="Times New Roman" w:hAnsi="Times New Roman" w:cs="Times New Roman"/>
          <w:b/>
          <w:color w:val="000000"/>
          <w:sz w:val="28"/>
          <w:szCs w:val="28"/>
        </w:rPr>
        <w:t>12. Общайтесь с родителями</w:t>
      </w:r>
      <w:r>
        <w:rPr>
          <w:rFonts w:ascii="Times New Roman" w:eastAsia="Times New Roman" w:hAnsi="Times New Roman" w:cs="Times New Roman"/>
          <w:b/>
          <w:color w:val="000000"/>
          <w:sz w:val="28"/>
          <w:szCs w:val="28"/>
        </w:rPr>
        <w:t xml:space="preserve"> учащихся</w:t>
      </w:r>
      <w:r w:rsidRPr="00902454">
        <w:rPr>
          <w:rFonts w:ascii="Times New Roman" w:eastAsia="Times New Roman" w:hAnsi="Times New Roman" w:cs="Times New Roman"/>
          <w:b/>
          <w:color w:val="000000"/>
          <w:sz w:val="28"/>
          <w:szCs w:val="28"/>
        </w:rPr>
        <w:t>!</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color w:val="000000"/>
          <w:sz w:val="28"/>
          <w:szCs w:val="28"/>
        </w:rPr>
        <w:t>Родители всегда беспокоятся за своих детей и берут на себя больше</w:t>
      </w:r>
      <w:r w:rsidRPr="00902454">
        <w:rPr>
          <w:rFonts w:ascii="Times New Roman" w:eastAsia="Times New Roman" w:hAnsi="Times New Roman" w:cs="Times New Roman"/>
          <w:sz w:val="28"/>
          <w:szCs w:val="28"/>
        </w:rPr>
        <w:t xml:space="preserve"> </w:t>
      </w:r>
      <w:r w:rsidRPr="00902454">
        <w:rPr>
          <w:rFonts w:ascii="Times New Roman" w:eastAsia="Times New Roman" w:hAnsi="Times New Roman" w:cs="Times New Roman"/>
          <w:color w:val="000000"/>
          <w:sz w:val="28"/>
          <w:szCs w:val="28"/>
        </w:rPr>
        <w:t>ответственности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p>
    <w:p w:rsidR="00902454" w:rsidRPr="00902454" w:rsidRDefault="00902454" w:rsidP="00902454">
      <w:pPr>
        <w:spacing w:after="0" w:line="240" w:lineRule="auto"/>
        <w:ind w:firstLine="709"/>
        <w:jc w:val="center"/>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t>Как поддержать учащихся во время подготовки к ВПР?</w:t>
      </w:r>
    </w:p>
    <w:p w:rsidR="00902454" w:rsidRPr="00902454" w:rsidRDefault="00902454" w:rsidP="00902454">
      <w:pPr>
        <w:spacing w:after="0" w:line="240" w:lineRule="auto"/>
        <w:ind w:firstLine="709"/>
        <w:jc w:val="center"/>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(рекомендации для учителей)</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Главное, в чем нуждаются учащиеся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ситуации проверки знаний.</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Задача педагогов и родителей – научить ребенка справляться с различными задачами, создав у него установку: "Ты можешь это сделать".</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Существуют слова, которые поддерживают детей, </w:t>
      </w:r>
      <w:proofErr w:type="gramStart"/>
      <w:r w:rsidRPr="00902454">
        <w:rPr>
          <w:rFonts w:ascii="Times New Roman" w:eastAsia="Times New Roman" w:hAnsi="Times New Roman" w:cs="Times New Roman"/>
          <w:sz w:val="28"/>
          <w:szCs w:val="28"/>
        </w:rPr>
        <w:t>например</w:t>
      </w:r>
      <w:proofErr w:type="gramEnd"/>
      <w:r w:rsidRPr="00902454">
        <w:rPr>
          <w:rFonts w:ascii="Times New Roman" w:eastAsia="Times New Roman" w:hAnsi="Times New Roman" w:cs="Times New Roman"/>
          <w:sz w:val="28"/>
          <w:szCs w:val="28"/>
        </w:rPr>
        <w:t>: "Зная тебя, я уверен(а), что ты все сделаешь хорошо", "Ты делаешь это хорошо".</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Поддерживать можно посредством отдельных слов, прикосновений, совместных действий, физического соучастия, выражения лица, интонации.</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Педагоги также могут помочь ребенку в столь сложный для него период. Вот некоторые рекомендации психологов для педагогов:</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сосредоточьтесь на позитивных сторонах и преимуществах учащегося с целью укрепления его самооценки;</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создайте ситуацию эмоционального комфорта;</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lastRenderedPageBreak/>
        <w:t>-  ни в коем случае не нагнетайте обстановку, постоянно напоминая о серьезности предстоящих работ;</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создайте ситуацию успеха, применяйте поощрение. В этом огромную роль играет поддерживающее высказывание "Я уверен(а), что ты справишься";</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обеспечьте детям ощущение эмоциональной поддержки. Это можно сделать различными невербальными способами: посмотреть, улыбнуться.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правильно сделаешь, и у тебя все получится";</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очень важно, чтобы неуверенный в себе ребенок получил положительный опыт принятия другими людьми его личного выбора. Если ребенок не может приступить к выполнению задания, долго сидит без дела, стоит спросить его: "Ты не знаешь, как начать? Как выполнить следующее задание?" - и предложить альтернативу: "Ты можешь начать с простых заданий или просмотреть весь материал. Как ты думаешь, что будет лучше?";</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ни в коем случае нельзя говорить тревожным и неуверенным детям фраз типа "Подумай еще", "Поразмысли хорошенько", Это усилит их тревогу и никак не продвинет выполнение задания;</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помогайте учащемуся поверить в себя и свои способности;</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помогайте ребенку избежать ошибок;</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поддерживайте учащихся при неудачах;</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подробно расскажите учащимся, как будет происходить ВПР, чтобы каждый из них последовательно представлял всю процедуру проверочных работ;</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приложите усилия, чтобы родители не только ознакомились с правилами проведения ВПР, но и не были сторонними наблюдателями во время подготовки ребенка к проверочной работе, а, наоборот, оказывали ему всестороннюю помощь и поддержку;</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Итак, чтобы поддержать ребенка, необходимо:</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опираться на сильные стороны ребенка;</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помнить о его прошлых успехах и возвращаться к ним, а не к ошибкам;</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избегать подчеркивания промахов ребенка, не напоминать о прошлых неудачах;</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помочь ребенку обрести уверенность в том, что он справится с данной задачей;</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создать в школе и классе обстановку дружелюбия и уважения, уметь и хотеть демонстрировать уважение к ребенку.</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lastRenderedPageBreak/>
        <w:t xml:space="preserve">Поддерживайте своего ученика, будьте одновременно тверды и добры, но не выступайте в роли судьи. </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p>
    <w:p w:rsidR="00902454" w:rsidRPr="00902454" w:rsidRDefault="00902454" w:rsidP="00902454">
      <w:pPr>
        <w:spacing w:after="0" w:line="240" w:lineRule="auto"/>
        <w:ind w:firstLine="709"/>
        <w:jc w:val="center"/>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t>Психологическая подготовка обучающихся к проверочной работе</w:t>
      </w:r>
    </w:p>
    <w:p w:rsidR="00902454" w:rsidRDefault="00902454" w:rsidP="00902454">
      <w:pPr>
        <w:spacing w:after="0" w:line="240" w:lineRule="auto"/>
        <w:ind w:firstLine="709"/>
        <w:jc w:val="center"/>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(рекомендации для обучающихся)</w:t>
      </w:r>
    </w:p>
    <w:p w:rsidR="0085097E" w:rsidRPr="00902454" w:rsidRDefault="0085097E" w:rsidP="00902454">
      <w:pPr>
        <w:spacing w:after="0" w:line="240" w:lineRule="auto"/>
        <w:ind w:firstLine="709"/>
        <w:jc w:val="center"/>
        <w:rPr>
          <w:rFonts w:ascii="Times New Roman" w:eastAsia="Times New Roman" w:hAnsi="Times New Roman" w:cs="Times New Roman"/>
          <w:sz w:val="28"/>
          <w:szCs w:val="28"/>
        </w:rPr>
      </w:pPr>
    </w:p>
    <w:p w:rsidR="00902454" w:rsidRPr="00902454" w:rsidRDefault="00902454" w:rsidP="00902454">
      <w:pPr>
        <w:spacing w:after="0" w:line="240" w:lineRule="auto"/>
        <w:ind w:firstLine="709"/>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t xml:space="preserve">Советы </w:t>
      </w:r>
      <w:r w:rsidRPr="0085097E">
        <w:rPr>
          <w:rFonts w:ascii="Times New Roman" w:eastAsia="Times New Roman" w:hAnsi="Times New Roman" w:cs="Times New Roman"/>
          <w:b/>
          <w:i/>
          <w:sz w:val="28"/>
          <w:szCs w:val="28"/>
        </w:rPr>
        <w:t>по подготовке</w:t>
      </w:r>
      <w:r w:rsidRPr="00902454">
        <w:rPr>
          <w:rFonts w:ascii="Times New Roman" w:eastAsia="Times New Roman" w:hAnsi="Times New Roman" w:cs="Times New Roman"/>
          <w:b/>
          <w:sz w:val="28"/>
          <w:szCs w:val="28"/>
        </w:rPr>
        <w:t xml:space="preserve">  к проверочной работе</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 Готовься планомерно</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Соблюдай режим дня</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Питайся правильно </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Во время подготовки чередуй занятия и отдых</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p>
    <w:p w:rsidR="00902454" w:rsidRPr="00902454" w:rsidRDefault="00902454" w:rsidP="00902454">
      <w:pPr>
        <w:spacing w:after="0" w:line="240" w:lineRule="auto"/>
        <w:ind w:firstLine="709"/>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t xml:space="preserve">Накануне проверочной работы </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 С вечера перестань готовиться. Выспись как можно лучше, чтобы встать отдохнувшим, с ощущением своего здоровья, силы, «боевого» настроя.</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p>
    <w:p w:rsidR="00902454" w:rsidRPr="00902454" w:rsidRDefault="00902454" w:rsidP="00902454">
      <w:pPr>
        <w:spacing w:after="0" w:line="240" w:lineRule="auto"/>
        <w:ind w:firstLine="709"/>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t xml:space="preserve">Советы </w:t>
      </w:r>
      <w:r w:rsidRPr="0085097E">
        <w:rPr>
          <w:rFonts w:ascii="Times New Roman" w:eastAsia="Times New Roman" w:hAnsi="Times New Roman" w:cs="Times New Roman"/>
          <w:b/>
          <w:i/>
          <w:sz w:val="28"/>
          <w:szCs w:val="28"/>
        </w:rPr>
        <w:t>во время</w:t>
      </w:r>
      <w:r w:rsidRPr="00902454">
        <w:rPr>
          <w:rFonts w:ascii="Times New Roman" w:eastAsia="Times New Roman" w:hAnsi="Times New Roman" w:cs="Times New Roman"/>
          <w:b/>
          <w:sz w:val="28"/>
          <w:szCs w:val="28"/>
        </w:rPr>
        <w:t xml:space="preserve"> проверочной работы</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Соблюдай правила поведения на проверочной</w:t>
      </w:r>
      <w:r w:rsidRPr="00902454">
        <w:rPr>
          <w:rFonts w:ascii="Times New Roman" w:eastAsia="Times New Roman" w:hAnsi="Times New Roman" w:cs="Times New Roman"/>
          <w:b/>
          <w:sz w:val="28"/>
          <w:szCs w:val="28"/>
        </w:rPr>
        <w:t xml:space="preserve"> </w:t>
      </w:r>
      <w:r w:rsidRPr="00902454">
        <w:rPr>
          <w:rFonts w:ascii="Times New Roman" w:eastAsia="Times New Roman" w:hAnsi="Times New Roman" w:cs="Times New Roman"/>
          <w:sz w:val="28"/>
          <w:szCs w:val="28"/>
        </w:rPr>
        <w:t>работе!</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Слушай, как правильно заполнять бланк!</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Работай самостоятельно!</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 Используй время полностью!</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p>
    <w:p w:rsidR="00902454" w:rsidRPr="00902454" w:rsidRDefault="00902454" w:rsidP="00902454">
      <w:pPr>
        <w:spacing w:after="0" w:line="240" w:lineRule="auto"/>
        <w:ind w:firstLine="709"/>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t>При работе с заданиями:</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Сосредоточься!</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Читай задание до конца! </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Думай только о текущем задании! </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Начни с легкого!</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Пропускай! </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Исключай! </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Проверь!</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Не оставляй задание без ответа!</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Не огорчайся!</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p>
    <w:p w:rsidR="00902454" w:rsidRPr="00902454" w:rsidRDefault="00902454" w:rsidP="00902454">
      <w:pPr>
        <w:spacing w:after="0" w:line="240" w:lineRule="auto"/>
        <w:ind w:firstLine="709"/>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t xml:space="preserve">Советы </w:t>
      </w:r>
      <w:r w:rsidRPr="0085097E">
        <w:rPr>
          <w:rFonts w:ascii="Times New Roman" w:eastAsia="Times New Roman" w:hAnsi="Times New Roman" w:cs="Times New Roman"/>
          <w:b/>
          <w:i/>
          <w:sz w:val="28"/>
          <w:szCs w:val="28"/>
        </w:rPr>
        <w:t>после</w:t>
      </w:r>
      <w:r w:rsidR="0085097E" w:rsidRPr="0085097E">
        <w:rPr>
          <w:rFonts w:ascii="Times New Roman" w:eastAsia="Times New Roman" w:hAnsi="Times New Roman" w:cs="Times New Roman"/>
          <w:b/>
          <w:i/>
          <w:sz w:val="28"/>
          <w:szCs w:val="28"/>
        </w:rPr>
        <w:t xml:space="preserve"> выполнения</w:t>
      </w:r>
      <w:r w:rsidRPr="00902454">
        <w:rPr>
          <w:rFonts w:ascii="Times New Roman" w:eastAsia="Times New Roman" w:hAnsi="Times New Roman" w:cs="Times New Roman"/>
          <w:b/>
          <w:sz w:val="28"/>
          <w:szCs w:val="28"/>
        </w:rPr>
        <w:t xml:space="preserve"> проверочной работы</w:t>
      </w:r>
    </w:p>
    <w:p w:rsidR="00902454" w:rsidRPr="00902454" w:rsidRDefault="00902454" w:rsidP="00902454">
      <w:pPr>
        <w:spacing w:after="0" w:line="240" w:lineRule="auto"/>
        <w:ind w:firstLine="709"/>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t>Способы снятия напряжения, негативного влияния стресса:</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Занятия спортом;</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Танцы;</w:t>
      </w:r>
    </w:p>
    <w:p w:rsidR="00902454" w:rsidRPr="00902454" w:rsidRDefault="00902454" w:rsidP="00902454">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Рисование;</w:t>
      </w:r>
    </w:p>
    <w:p w:rsidR="00902454" w:rsidRPr="00902454" w:rsidRDefault="00902454" w:rsidP="0085097E">
      <w:pPr>
        <w:spacing w:after="0" w:line="240" w:lineRule="auto"/>
        <w:ind w:firstLine="709"/>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Пение</w:t>
      </w:r>
      <w:r w:rsidR="0085097E">
        <w:rPr>
          <w:rFonts w:ascii="Times New Roman" w:eastAsia="Times New Roman" w:hAnsi="Times New Roman" w:cs="Times New Roman"/>
          <w:sz w:val="28"/>
          <w:szCs w:val="28"/>
        </w:rPr>
        <w:t xml:space="preserve"> и</w:t>
      </w:r>
      <w:r w:rsidRPr="00902454">
        <w:rPr>
          <w:rFonts w:ascii="Times New Roman" w:eastAsia="Times New Roman" w:hAnsi="Times New Roman" w:cs="Times New Roman"/>
          <w:sz w:val="28"/>
          <w:szCs w:val="28"/>
        </w:rPr>
        <w:t xml:space="preserve"> многие другие занятия</w:t>
      </w:r>
      <w:r w:rsidR="0085097E">
        <w:rPr>
          <w:rFonts w:ascii="Times New Roman" w:eastAsia="Times New Roman" w:hAnsi="Times New Roman" w:cs="Times New Roman"/>
          <w:sz w:val="28"/>
          <w:szCs w:val="28"/>
        </w:rPr>
        <w:t>, которые интересны</w:t>
      </w:r>
    </w:p>
    <w:p w:rsidR="00902454" w:rsidRDefault="00902454" w:rsidP="00902454">
      <w:pPr>
        <w:spacing w:after="0" w:line="240" w:lineRule="auto"/>
        <w:ind w:firstLine="709"/>
        <w:jc w:val="both"/>
        <w:rPr>
          <w:rFonts w:ascii="Times New Roman" w:eastAsia="Times New Roman" w:hAnsi="Times New Roman" w:cs="Times New Roman"/>
          <w:sz w:val="28"/>
          <w:szCs w:val="28"/>
        </w:rPr>
      </w:pPr>
    </w:p>
    <w:p w:rsidR="0085097E" w:rsidRDefault="0085097E" w:rsidP="00902454">
      <w:pPr>
        <w:spacing w:after="0" w:line="240" w:lineRule="auto"/>
        <w:ind w:firstLine="709"/>
        <w:jc w:val="both"/>
        <w:rPr>
          <w:rFonts w:ascii="Times New Roman" w:eastAsia="Times New Roman" w:hAnsi="Times New Roman" w:cs="Times New Roman"/>
          <w:sz w:val="28"/>
          <w:szCs w:val="28"/>
        </w:rPr>
      </w:pPr>
    </w:p>
    <w:p w:rsidR="0085097E" w:rsidRDefault="0085097E" w:rsidP="00902454">
      <w:pPr>
        <w:spacing w:after="0" w:line="240" w:lineRule="auto"/>
        <w:ind w:firstLine="709"/>
        <w:jc w:val="both"/>
        <w:rPr>
          <w:rFonts w:ascii="Times New Roman" w:eastAsia="Times New Roman" w:hAnsi="Times New Roman" w:cs="Times New Roman"/>
          <w:sz w:val="28"/>
          <w:szCs w:val="28"/>
        </w:rPr>
      </w:pPr>
    </w:p>
    <w:p w:rsidR="0085097E" w:rsidRPr="00902454" w:rsidRDefault="0085097E" w:rsidP="00902454">
      <w:pPr>
        <w:spacing w:after="0" w:line="240" w:lineRule="auto"/>
        <w:ind w:firstLine="709"/>
        <w:jc w:val="both"/>
        <w:rPr>
          <w:rFonts w:ascii="Times New Roman" w:eastAsia="Times New Roman" w:hAnsi="Times New Roman" w:cs="Times New Roman"/>
          <w:sz w:val="28"/>
          <w:szCs w:val="28"/>
        </w:rPr>
      </w:pPr>
    </w:p>
    <w:p w:rsidR="00902454" w:rsidRPr="00902454" w:rsidRDefault="00902454" w:rsidP="00902454">
      <w:pPr>
        <w:spacing w:after="0" w:line="240" w:lineRule="auto"/>
        <w:ind w:firstLine="709"/>
        <w:jc w:val="center"/>
        <w:rPr>
          <w:rFonts w:ascii="Times New Roman" w:eastAsia="Times New Roman" w:hAnsi="Times New Roman" w:cs="Times New Roman"/>
          <w:b/>
          <w:sz w:val="28"/>
          <w:szCs w:val="28"/>
        </w:rPr>
      </w:pPr>
      <w:r w:rsidRPr="00902454">
        <w:rPr>
          <w:rFonts w:ascii="Times New Roman" w:eastAsia="Times New Roman" w:hAnsi="Times New Roman" w:cs="Times New Roman"/>
          <w:b/>
          <w:sz w:val="28"/>
          <w:szCs w:val="28"/>
        </w:rPr>
        <w:lastRenderedPageBreak/>
        <w:t>Как помочь своему ребёнку подготовиться  к Всероссийской проверочной работе?</w:t>
      </w:r>
    </w:p>
    <w:p w:rsidR="00902454" w:rsidRPr="00902454" w:rsidRDefault="00902454" w:rsidP="00902454">
      <w:pPr>
        <w:spacing w:after="0" w:line="240" w:lineRule="auto"/>
        <w:ind w:firstLine="709"/>
        <w:jc w:val="center"/>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(рекомендации для родителей)</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Приближается конец учебного года, и детям предстоят Всероссийские проверочные работы. Как помочь своему ребёнку подготовиться к проверочной работе?</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 Конечно, надо повторять изученный материал, решать задачи и писать диктанты. Родители детей начальной школы могут в этом помочь своим детям, так как знают изучаемые темы, могут проконсультироваться у учителя. </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 </w:t>
      </w:r>
      <w:r w:rsidR="0085097E">
        <w:rPr>
          <w:rFonts w:ascii="Times New Roman" w:eastAsia="Times New Roman" w:hAnsi="Times New Roman" w:cs="Times New Roman"/>
          <w:sz w:val="28"/>
          <w:szCs w:val="28"/>
        </w:rPr>
        <w:t>Все</w:t>
      </w:r>
      <w:r w:rsidRPr="00902454">
        <w:rPr>
          <w:rFonts w:ascii="Times New Roman" w:eastAsia="Times New Roman" w:hAnsi="Times New Roman" w:cs="Times New Roman"/>
          <w:sz w:val="28"/>
          <w:szCs w:val="28"/>
        </w:rPr>
        <w:t xml:space="preserve"> дети нуждаются в психологической подготовке к контрольным работам. И родители могут в этом помочь своим детям, даже если не умеют решать задачи. Часто дети плохо пишут проверочные работы потому, что не уверены в себе. Они волнуются, смогут ли оправдать ожидания своих родителей. Тогда родителям следует говорить ребёнку, что их любовь к нему не зависит от оценок или других успехов. Слова «Твоя главная задача – хорошо учиться» создают стресс, который в конце учебного года уже не сделает из троечника ударника. А вот достаточный сон, хорошее питание, своевременный отдых на свежем воздухе и понимание близких людей добавят сил и помогут сосредоточиться в нужный момент.</w:t>
      </w:r>
    </w:p>
    <w:p w:rsidR="00902454"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 Родители могут также научить ребёнка распределять время на проверочной работе. Для этого ребёнок даже при выполнении обычной домашней работы должен иметь перед собой часы, чтобы научиться контролировать время. Также родители могут научить ребёнка отложить задание, которое не получается, и потом вернуться к нему, когда всё остальное уже сделано. И, конечно, надо воспитать в ребёнке привычку проверять написанное.</w:t>
      </w:r>
    </w:p>
    <w:p w:rsidR="00943290" w:rsidRPr="00902454" w:rsidRDefault="00902454" w:rsidP="00902454">
      <w:pPr>
        <w:spacing w:after="0" w:line="240" w:lineRule="auto"/>
        <w:ind w:firstLine="709"/>
        <w:jc w:val="both"/>
        <w:rPr>
          <w:rFonts w:ascii="Times New Roman" w:eastAsia="Times New Roman" w:hAnsi="Times New Roman" w:cs="Times New Roman"/>
          <w:sz w:val="28"/>
          <w:szCs w:val="28"/>
        </w:rPr>
      </w:pPr>
      <w:r w:rsidRPr="00902454">
        <w:rPr>
          <w:rFonts w:ascii="Times New Roman" w:eastAsia="Times New Roman" w:hAnsi="Times New Roman" w:cs="Times New Roman"/>
          <w:sz w:val="28"/>
          <w:szCs w:val="28"/>
        </w:rPr>
        <w:t xml:space="preserve"> </w:t>
      </w:r>
      <w:r w:rsidR="0085097E">
        <w:rPr>
          <w:rFonts w:ascii="Times New Roman" w:eastAsia="Times New Roman" w:hAnsi="Times New Roman" w:cs="Times New Roman"/>
          <w:sz w:val="28"/>
          <w:szCs w:val="28"/>
        </w:rPr>
        <w:t xml:space="preserve">Есть </w:t>
      </w:r>
      <w:r w:rsidRPr="00902454">
        <w:rPr>
          <w:rFonts w:ascii="Times New Roman" w:eastAsia="Times New Roman" w:hAnsi="Times New Roman" w:cs="Times New Roman"/>
          <w:sz w:val="28"/>
          <w:szCs w:val="28"/>
        </w:rPr>
        <w:t>ученики, которые за месяц-полтора до ВПР расслабляются и перестают заниматься. Тогда главная задача родителей – помочь понять ребёнку, что не Вам, а ему нужно хорошо написать проверочную работу. Слова взрослого влияют на ребёнка тогда, когда высказываются в разных вариантах, с разными интонациями, учитывают точку зрения самого ребёнка. Авторитарный стиль общения часто даёт негативный результат, поэтому родители должны суметь принять точку зрения ребёнка и обогатить её своим жизненным опытом.</w:t>
      </w:r>
    </w:p>
    <w:sectPr w:rsidR="00943290" w:rsidRPr="00902454" w:rsidSect="0085097E">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5060F"/>
    <w:multiLevelType w:val="multilevel"/>
    <w:tmpl w:val="44F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7B4D69"/>
    <w:multiLevelType w:val="multilevel"/>
    <w:tmpl w:val="F8AA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F3"/>
    <w:rsid w:val="00664B29"/>
    <w:rsid w:val="0071472F"/>
    <w:rsid w:val="007E46F3"/>
    <w:rsid w:val="00831682"/>
    <w:rsid w:val="0085097E"/>
    <w:rsid w:val="00902454"/>
    <w:rsid w:val="00943290"/>
    <w:rsid w:val="00C301EC"/>
    <w:rsid w:val="00DC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88CC1-9509-44F0-BDBA-10B9025B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472F"/>
    <w:rPr>
      <w:b/>
      <w:bCs/>
    </w:rPr>
  </w:style>
  <w:style w:type="character" w:styleId="a5">
    <w:name w:val="Emphasis"/>
    <w:basedOn w:val="a0"/>
    <w:uiPriority w:val="20"/>
    <w:qFormat/>
    <w:rsid w:val="00714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29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A08F7-59FF-4407-B5A9-970FAAA0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СКИРО ПК и ПРО</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cp:revision>
  <dcterms:created xsi:type="dcterms:W3CDTF">2018-03-21T05:51:00Z</dcterms:created>
  <dcterms:modified xsi:type="dcterms:W3CDTF">2018-03-21T05:51:00Z</dcterms:modified>
</cp:coreProperties>
</file>